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nr 1 – Formularz ofertowy</w:t>
        <w:tab/>
        <w:tab/>
        <w:tab/>
        <w:tab/>
        <w:t xml:space="preserve">                2/LP/ZO/2024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(miejscowość i data)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(pieczęć firmowa Wykonawcy -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jeśli dotyczy)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FORMULARZ OFERTOWY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Działając jako Wykonawca/w imieniu i na rzecz Wykonawcy: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6836"/>
        <w:tblGridChange w:id="0">
          <w:tblGrid>
            <w:gridCol w:w="2376"/>
            <w:gridCol w:w="6836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Imię, nazwisko/Nazwa: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Adres: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 telefonu: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NIP: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Adres e-mail: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zapoznaniu się z warunkami zawartymi w zapytaniu ofertowym (wraz z załącznikami) nr 2/LP/ZO/2024 z dnia 2.05.2024r. w przedmiocie wykonania na rzecz Zamawiającego – Natalii Grzesik, prowadzącej działalność gospodarczą pod firmą Ośrodek Edukacji i Pomocy Pedagogicznej - Natalia Grzesik, z siedzibą w Mielcu, ul. Wiejska 61, zamówienia polegającego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wykonaniu usługi cateringowej dla 50 dzieci w wieku 2,5 do 6 lat    na potrzeby prowadzenia placówki przedszkolnej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ramach projektu pn.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„Leśne przedszkole”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współfinansowanego ze środków programu Fundusze Europejskie dla Podkarpacia 2021-2027, Priorytet FEPK.07.00 Kapitał ludzki gotowy do zmian, Działanie FEPK.07.11 Edukacja przedszkolna, realizowanego przez Natalię Grzesik, prowadzącą działalność gospodarczą pod firmą Ośrodek Edukacji i Pomocy Pedagogicznej - Natalia Grzesik w partnerstwie z Joanną Jędrzejowską, prowadzącą działalność gospodarczą pod firmą LOOTUS Joanna Jędrzejowska, oświadczam, iż akceptuję je bez zastrzeżeń.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Przedstawiam następujące warunki realizacji zamówienia: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oferuje wykonanie całego zamówienia za cenę: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…………………………………. zł netto (słownie: …………………………………………………………….), podatek VAT (jeśli dotyczy): ………………………………, tj. ……………………………… zł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brutto (słownie: ………………………………………………………………………….).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Cena brutto  za 1 dzień (3 posiłki)................................................................ 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Oferowana cena jest wynagrodzeniem ryczałtowym, obejmującym wszelkie koszty niezbędne do realizacji zamówienia w zakresie i na warunkach określonych w zapytaniu ofertowym wraz z załącznikami.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284" w:right="0" w:hanging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Kryterium: Doświadczenie dietetyka lub technologa żywienia </w:t>
      </w:r>
    </w:p>
    <w:p w:rsidR="00000000" w:rsidDel="00000000" w:rsidP="00000000" w:rsidRDefault="00000000" w:rsidRPr="00000000" w14:paraId="0000002C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6"/>
        <w:gridCol w:w="1560"/>
        <w:gridCol w:w="4555"/>
        <w:tblGridChange w:id="0">
          <w:tblGrid>
            <w:gridCol w:w="2806"/>
            <w:gridCol w:w="1560"/>
            <w:gridCol w:w="45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Doświadczenie dietetyka lub technologa żywienia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Należy zaznaczyć właściwą rubrykę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Należy wpisać 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Przebieg doświadczenia potwierdzający wskazaną  liczbę miesięcy (należy załączyć dokumenty potwierdzające przebieg doświadczenia)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najmniej 12 m-cy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najmniej 24 miesiące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najmniej 36 miesięcy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Kryterium społeczne: Zatrudnienie do realizacji zamówienia, co najmniej 1 (jednej) osoby bezrobotnej lub młodocianej lub niepełnosprawnej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Kryterium Społeczne: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Wykonawca zatrudni/nie zatrudni osobę w ww. kryterium społecznym  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Tak/Nie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Świadomy/i odpowiedzialności za składanie oświadczeń niezgodnych z prawdą, informuję/emy, iż dane zawarte w ofercie, załącznikach oraz innych przedłożonych dokumentach są zgodne z prawdą i stanem faktycznym.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4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(podpis Wykonawcy/osoby/osób upoważnionej/ych</w:t>
      </w:r>
    </w:p>
    <w:p w:rsidR="00000000" w:rsidDel="00000000" w:rsidP="00000000" w:rsidRDefault="00000000" w:rsidRPr="00000000" w14:paraId="00000048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 reprezentowania Wykonawcy)</w:t>
      </w:r>
      <w:r w:rsidDel="00000000" w:rsidR="00000000" w:rsidRPr="00000000">
        <w:rPr>
          <w:rtl w:val="0"/>
        </w:rPr>
      </w:r>
    </w:p>
    <w:sectPr>
      <w:headerReference r:id="rId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1fob9te" w:id="2"/>
    <w:bookmarkEnd w:id="2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37578</wp:posOffset>
          </wp:positionH>
          <wp:positionV relativeFrom="paragraph">
            <wp:posOffset>-81697</wp:posOffset>
          </wp:positionV>
          <wp:extent cx="5760720" cy="458470"/>
          <wp:effectExtent b="0" l="0" r="0" t="0"/>
          <wp:wrapSquare wrapText="bothSides" distB="0" distT="0" distL="0" distR="0"/>
          <wp:docPr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id="5" name="image1.jpg"/>
          <a:graphic>
            <a:graphicData uri="http://schemas.openxmlformats.org/drawingml/2006/picture">
              <pic:pic>
                <pic:nvPicPr>
                  <pic:cNvPr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4584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  <w:rsid w:val="001E737E"/>
  </w:style>
  <w:style w:type="paragraph" w:styleId="Nagwek1">
    <w:name w:val="heading 1"/>
    <w:basedOn w:val="Normalny"/>
    <w:next w:val="Normalny"/>
    <w:uiPriority w:val="9"/>
    <w:qFormat w:val="1"/>
    <w:rsid w:val="001E737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rsid w:val="001E737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rsid w:val="001E737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rsid w:val="001E737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rsid w:val="001E737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rsid w:val="001E737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E737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rsid w:val="001E737E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rsid w:val="001E737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1E737E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131ADF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31ADF"/>
  </w:style>
  <w:style w:type="paragraph" w:styleId="Stopka">
    <w:name w:val="footer"/>
    <w:basedOn w:val="Normalny"/>
    <w:link w:val="StopkaZnak"/>
    <w:uiPriority w:val="99"/>
    <w:unhideWhenUsed w:val="1"/>
    <w:rsid w:val="00131ADF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31ADF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97471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97471"/>
    <w:rPr>
      <w:rFonts w:ascii="Tahoma" w:cs="Tahoma" w:hAnsi="Tahoma"/>
      <w:sz w:val="16"/>
      <w:szCs w:val="16"/>
    </w:rPr>
  </w:style>
  <w:style w:type="paragraph" w:styleId="Akapitzlist">
    <w:name w:val="List Paragraph"/>
    <w:basedOn w:val="Normalny"/>
    <w:uiPriority w:val="34"/>
    <w:qFormat w:val="1"/>
    <w:rsid w:val="00F974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8n+Dzq6hK+PS0ONuvnwfwgYRGA==">CgMxLjAyCGguZ2pkZ3hzMgloLjMwajB6bGwyCWguMWZvYjl0ZTgAciExODFiTzUwc0xSQmt4LWxHMzFzRm9jS2ZqYmNuVEJ0RnE=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2024-04-23T21:27:00Z</dcterms:created>
  <dc:creator>uzytkownik</dc:creator>
</cp:coreProperties>
</file>